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E08" w:rsidRDefault="00B86E08" w:rsidP="0063577B">
      <w:pPr>
        <w:ind w:left="0" w:firstLine="0"/>
        <w:jc w:val="center"/>
        <w:rPr>
          <w:rFonts w:ascii="Raleway" w:hAnsi="Raleway" w:cs="Arial"/>
        </w:rPr>
      </w:pPr>
    </w:p>
    <w:p w:rsidR="00463101" w:rsidRDefault="00463101" w:rsidP="0063577B">
      <w:pPr>
        <w:ind w:left="0" w:firstLine="0"/>
        <w:jc w:val="center"/>
        <w:rPr>
          <w:rFonts w:ascii="Raleway" w:hAnsi="Raleway" w:cs="Arial"/>
        </w:rPr>
      </w:pPr>
    </w:p>
    <w:p w:rsidR="00463101" w:rsidRPr="00463101" w:rsidRDefault="00463101" w:rsidP="0063577B">
      <w:pPr>
        <w:ind w:left="0" w:firstLine="0"/>
        <w:jc w:val="center"/>
        <w:rPr>
          <w:rFonts w:ascii="Raleway" w:hAnsi="Raleway" w:cs="Arial"/>
        </w:rPr>
      </w:pPr>
    </w:p>
    <w:p w:rsidR="0063577B" w:rsidRPr="00463101" w:rsidRDefault="0063577B" w:rsidP="0063577B">
      <w:pPr>
        <w:jc w:val="center"/>
        <w:rPr>
          <w:rFonts w:ascii="Raleway" w:hAnsi="Raleway" w:cs="Arial"/>
          <w:b/>
          <w:sz w:val="28"/>
          <w:szCs w:val="28"/>
        </w:rPr>
      </w:pPr>
      <w:r w:rsidRPr="00463101">
        <w:rPr>
          <w:rFonts w:ascii="Raleway" w:hAnsi="Raleway" w:cs="Arial"/>
          <w:b/>
          <w:sz w:val="28"/>
          <w:szCs w:val="28"/>
        </w:rPr>
        <w:t xml:space="preserve">MATERIALS DE SENSIBILITZACIÓ PER </w:t>
      </w:r>
      <w:r w:rsidR="00881139" w:rsidRPr="00463101">
        <w:rPr>
          <w:rFonts w:ascii="Raleway" w:hAnsi="Raleway" w:cs="Arial"/>
          <w:b/>
          <w:sz w:val="28"/>
          <w:szCs w:val="28"/>
        </w:rPr>
        <w:t xml:space="preserve">A </w:t>
      </w:r>
      <w:r w:rsidRPr="00463101">
        <w:rPr>
          <w:rFonts w:ascii="Raleway" w:hAnsi="Raleway" w:cs="Arial"/>
          <w:b/>
          <w:sz w:val="28"/>
          <w:szCs w:val="28"/>
        </w:rPr>
        <w:t>EDUCACIÓ SECUNDÀRIA I BATXILLERAT</w:t>
      </w:r>
    </w:p>
    <w:p w:rsidR="0063577B" w:rsidRPr="00463101" w:rsidRDefault="0063577B" w:rsidP="0063577B">
      <w:pPr>
        <w:ind w:left="0" w:firstLine="0"/>
        <w:jc w:val="center"/>
        <w:rPr>
          <w:rFonts w:ascii="Raleway" w:hAnsi="Raleway" w:cs="Arial"/>
        </w:rPr>
      </w:pPr>
    </w:p>
    <w:p w:rsidR="0063577B" w:rsidRDefault="0063577B" w:rsidP="0063577B">
      <w:pPr>
        <w:ind w:left="0" w:firstLine="0"/>
        <w:jc w:val="center"/>
        <w:rPr>
          <w:rFonts w:ascii="Raleway" w:hAnsi="Raleway" w:cs="Arial"/>
        </w:rPr>
      </w:pPr>
    </w:p>
    <w:p w:rsidR="00463101" w:rsidRDefault="00463101" w:rsidP="0063577B">
      <w:pPr>
        <w:ind w:left="0" w:firstLine="0"/>
        <w:jc w:val="center"/>
        <w:rPr>
          <w:rFonts w:ascii="Raleway" w:hAnsi="Raleway" w:cs="Arial"/>
        </w:rPr>
      </w:pPr>
    </w:p>
    <w:p w:rsidR="00463101" w:rsidRPr="00463101" w:rsidRDefault="00463101" w:rsidP="0063577B">
      <w:pPr>
        <w:ind w:left="0" w:firstLine="0"/>
        <w:jc w:val="center"/>
        <w:rPr>
          <w:rFonts w:ascii="Raleway" w:hAnsi="Raleway" w:cs="Arial"/>
        </w:rPr>
      </w:pPr>
    </w:p>
    <w:p w:rsidR="0063577B" w:rsidRPr="00463101" w:rsidRDefault="0063577B" w:rsidP="0063577B">
      <w:pPr>
        <w:ind w:left="0" w:firstLine="0"/>
        <w:jc w:val="center"/>
        <w:rPr>
          <w:rFonts w:ascii="Raleway" w:hAnsi="Raleway" w:cs="Arial"/>
        </w:rPr>
      </w:pPr>
    </w:p>
    <w:p w:rsidR="0063577B" w:rsidRPr="00463101" w:rsidRDefault="0063577B" w:rsidP="0063577B">
      <w:pPr>
        <w:ind w:left="0" w:firstLine="0"/>
        <w:jc w:val="center"/>
        <w:rPr>
          <w:rFonts w:ascii="Raleway" w:hAnsi="Raleway" w:cs="Arial"/>
        </w:rPr>
      </w:pPr>
    </w:p>
    <w:p w:rsidR="0063577B" w:rsidRPr="00463101" w:rsidRDefault="0063577B" w:rsidP="0063577B">
      <w:pPr>
        <w:jc w:val="center"/>
        <w:rPr>
          <w:rFonts w:ascii="Raleway" w:hAnsi="Raleway" w:cs="Arial"/>
          <w:b/>
          <w:color w:val="FF0066"/>
          <w:sz w:val="72"/>
          <w:szCs w:val="72"/>
        </w:rPr>
      </w:pPr>
      <w:r w:rsidRPr="00463101">
        <w:rPr>
          <w:rFonts w:ascii="Raleway" w:hAnsi="Raleway" w:cs="Arial"/>
          <w:b/>
          <w:color w:val="FF0066"/>
          <w:sz w:val="72"/>
          <w:szCs w:val="72"/>
        </w:rPr>
        <w:t>PROPOSTES D’INTERCANVI ENTRE ALUMN</w:t>
      </w:r>
      <w:r w:rsidR="00EC41F1" w:rsidRPr="00463101">
        <w:rPr>
          <w:rFonts w:ascii="Raleway" w:hAnsi="Raleway" w:cs="Arial"/>
          <w:b/>
          <w:color w:val="FF0066"/>
          <w:sz w:val="72"/>
          <w:szCs w:val="72"/>
        </w:rPr>
        <w:t>AT</w:t>
      </w:r>
      <w:r w:rsidRPr="00463101">
        <w:rPr>
          <w:rFonts w:ascii="Raleway" w:hAnsi="Raleway" w:cs="Arial"/>
          <w:b/>
          <w:color w:val="FF0066"/>
          <w:sz w:val="72"/>
          <w:szCs w:val="72"/>
        </w:rPr>
        <w:t xml:space="preserve"> INDI</w:t>
      </w:r>
      <w:r w:rsidR="00EC41F1" w:rsidRPr="00463101">
        <w:rPr>
          <w:rFonts w:ascii="Raleway" w:hAnsi="Raleway" w:cs="Arial"/>
          <w:b/>
          <w:color w:val="FF0066"/>
          <w:sz w:val="72"/>
          <w:szCs w:val="72"/>
        </w:rPr>
        <w:t xml:space="preserve"> I CATALÀ</w:t>
      </w:r>
    </w:p>
    <w:p w:rsidR="0063577B" w:rsidRPr="00463101" w:rsidRDefault="0063577B" w:rsidP="0063577B">
      <w:pPr>
        <w:ind w:left="0" w:firstLine="0"/>
        <w:jc w:val="center"/>
        <w:rPr>
          <w:rFonts w:ascii="Raleway" w:hAnsi="Raleway" w:cs="Arial"/>
        </w:rPr>
      </w:pPr>
    </w:p>
    <w:p w:rsidR="0063577B" w:rsidRPr="00463101" w:rsidRDefault="0063577B" w:rsidP="0063577B">
      <w:pPr>
        <w:ind w:left="0" w:firstLine="0"/>
        <w:jc w:val="center"/>
        <w:rPr>
          <w:rFonts w:ascii="Raleway" w:hAnsi="Raleway" w:cs="Arial"/>
        </w:rPr>
      </w:pPr>
    </w:p>
    <w:p w:rsidR="0063577B" w:rsidRPr="00463101" w:rsidRDefault="0063577B" w:rsidP="0063577B">
      <w:pPr>
        <w:ind w:left="0" w:firstLine="0"/>
        <w:jc w:val="center"/>
        <w:rPr>
          <w:rFonts w:ascii="Raleway" w:hAnsi="Raleway" w:cs="Arial"/>
        </w:rPr>
      </w:pPr>
    </w:p>
    <w:p w:rsidR="0063577B" w:rsidRPr="00463101" w:rsidRDefault="0063577B">
      <w:pPr>
        <w:rPr>
          <w:rFonts w:ascii="Raleway" w:hAnsi="Raleway" w:cs="Arial"/>
          <w:b/>
          <w:color w:val="0070C0"/>
          <w:sz w:val="32"/>
          <w:szCs w:val="32"/>
        </w:rPr>
      </w:pPr>
      <w:r w:rsidRPr="00463101">
        <w:rPr>
          <w:rFonts w:ascii="Raleway" w:hAnsi="Raleway" w:cs="Arial"/>
          <w:b/>
          <w:color w:val="0070C0"/>
          <w:sz w:val="32"/>
          <w:szCs w:val="32"/>
        </w:rPr>
        <w:br w:type="page"/>
      </w:r>
    </w:p>
    <w:p w:rsidR="00B732BF" w:rsidRPr="00463101" w:rsidRDefault="00B732BF" w:rsidP="00B732BF">
      <w:pPr>
        <w:ind w:left="0" w:firstLine="0"/>
        <w:jc w:val="both"/>
        <w:rPr>
          <w:rFonts w:ascii="Raleway" w:hAnsi="Raleway" w:cs="Arial"/>
          <w:b/>
          <w:color w:val="009999"/>
          <w:sz w:val="24"/>
          <w:szCs w:val="24"/>
        </w:rPr>
      </w:pPr>
    </w:p>
    <w:p w:rsidR="00B732BF" w:rsidRPr="00463101" w:rsidRDefault="00B732BF" w:rsidP="00B732BF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  <w:b/>
          <w:color w:val="009999"/>
          <w:sz w:val="24"/>
          <w:szCs w:val="24"/>
        </w:rPr>
        <w:t xml:space="preserve">Biografies </w:t>
      </w:r>
      <w:r w:rsidR="00881139" w:rsidRPr="00463101">
        <w:rPr>
          <w:rFonts w:ascii="Raleway" w:hAnsi="Raleway" w:cs="Arial"/>
          <w:b/>
          <w:color w:val="009999"/>
          <w:sz w:val="24"/>
          <w:szCs w:val="24"/>
        </w:rPr>
        <w:t>m</w:t>
      </w:r>
      <w:r w:rsidRPr="00463101">
        <w:rPr>
          <w:rFonts w:ascii="Raleway" w:hAnsi="Raleway" w:cs="Arial"/>
          <w:b/>
          <w:color w:val="009999"/>
          <w:sz w:val="24"/>
          <w:szCs w:val="24"/>
        </w:rPr>
        <w:t>usicals</w:t>
      </w:r>
    </w:p>
    <w:p w:rsidR="00B732BF" w:rsidRPr="00463101" w:rsidRDefault="00CE7575" w:rsidP="00B732BF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</w:rPr>
        <w:t>Fer biografies musicals de cada alumne indi i català i que se les intercanviïn.</w:t>
      </w:r>
    </w:p>
    <w:p w:rsidR="00823957" w:rsidRPr="00463101" w:rsidRDefault="00CE7575" w:rsidP="00B732BF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</w:rPr>
        <w:t xml:space="preserve">En la </w:t>
      </w:r>
      <w:proofErr w:type="spellStart"/>
      <w:r w:rsidRPr="00463101">
        <w:rPr>
          <w:rFonts w:ascii="Raleway" w:hAnsi="Raleway" w:cs="Arial"/>
        </w:rPr>
        <w:t>biografiacal</w:t>
      </w:r>
      <w:proofErr w:type="spellEnd"/>
      <w:r w:rsidRPr="00463101">
        <w:rPr>
          <w:rFonts w:ascii="Raleway" w:hAnsi="Raleway" w:cs="Arial"/>
        </w:rPr>
        <w:t xml:space="preserve"> posar el tema musical, el títol, l’autor i </w:t>
      </w:r>
      <w:proofErr w:type="spellStart"/>
      <w:r w:rsidRPr="00463101">
        <w:rPr>
          <w:rFonts w:ascii="Raleway" w:hAnsi="Raleway" w:cs="Arial"/>
        </w:rPr>
        <w:t>l’intèrpret</w:t>
      </w:r>
      <w:proofErr w:type="spellEnd"/>
      <w:r w:rsidRPr="00463101">
        <w:rPr>
          <w:rFonts w:ascii="Raleway" w:hAnsi="Raleway" w:cs="Arial"/>
        </w:rPr>
        <w:t xml:space="preserve">, l’enllaç on es pot escoltar i veure </w:t>
      </w:r>
      <w:r w:rsidR="00881139" w:rsidRPr="00463101">
        <w:rPr>
          <w:rFonts w:ascii="Raleway" w:hAnsi="Raleway" w:cs="Arial"/>
        </w:rPr>
        <w:t xml:space="preserve">el </w:t>
      </w:r>
      <w:r w:rsidRPr="00463101">
        <w:rPr>
          <w:rFonts w:ascii="Raleway" w:hAnsi="Raleway" w:cs="Arial"/>
        </w:rPr>
        <w:t>vídeo si cal. El més important</w:t>
      </w:r>
      <w:r w:rsidR="00196A15" w:rsidRPr="00463101">
        <w:rPr>
          <w:rFonts w:ascii="Raleway" w:hAnsi="Raleway" w:cs="Arial"/>
        </w:rPr>
        <w:t>,</w:t>
      </w:r>
      <w:r w:rsidRPr="00463101">
        <w:rPr>
          <w:rFonts w:ascii="Raleway" w:hAnsi="Raleway" w:cs="Arial"/>
        </w:rPr>
        <w:t xml:space="preserve"> però, és escriure què ens passa amb aquella música, què és el que ens fa sentir, quan la vam escoltar, si ens recorda algun lloc, persona o situació especial i perquè és especial. Es poden compartir en carpetes del </w:t>
      </w:r>
      <w:proofErr w:type="spellStart"/>
      <w:r w:rsidRPr="00463101">
        <w:rPr>
          <w:rFonts w:ascii="Raleway" w:hAnsi="Raleway" w:cs="Arial"/>
        </w:rPr>
        <w:t>Drive</w:t>
      </w:r>
      <w:proofErr w:type="spellEnd"/>
      <w:r w:rsidRPr="00463101">
        <w:rPr>
          <w:rFonts w:ascii="Raleway" w:hAnsi="Raleway" w:cs="Arial"/>
        </w:rPr>
        <w:t xml:space="preserve"> o similar</w:t>
      </w:r>
      <w:r w:rsidR="00196A15" w:rsidRPr="00463101">
        <w:rPr>
          <w:rFonts w:ascii="Raleway" w:hAnsi="Raleway" w:cs="Arial"/>
        </w:rPr>
        <w:t>s</w:t>
      </w:r>
      <w:r w:rsidRPr="00463101">
        <w:rPr>
          <w:rFonts w:ascii="Raleway" w:hAnsi="Raleway" w:cs="Arial"/>
        </w:rPr>
        <w:t>, gestionades pel professorat.</w:t>
      </w:r>
    </w:p>
    <w:p w:rsidR="00823957" w:rsidRPr="00463101" w:rsidRDefault="00823957" w:rsidP="00B732BF">
      <w:pPr>
        <w:jc w:val="both"/>
        <w:rPr>
          <w:rFonts w:ascii="Raleway" w:hAnsi="Raleway" w:cs="Arial"/>
        </w:rPr>
      </w:pPr>
    </w:p>
    <w:p w:rsidR="00B732BF" w:rsidRPr="00463101" w:rsidRDefault="00B732BF" w:rsidP="00B732BF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  <w:b/>
          <w:color w:val="009999"/>
          <w:sz w:val="24"/>
          <w:szCs w:val="24"/>
        </w:rPr>
        <w:t>Videoclips amb èxits d’aquí i d’allà</w:t>
      </w:r>
    </w:p>
    <w:p w:rsidR="00B732BF" w:rsidRPr="00463101" w:rsidRDefault="00B732BF" w:rsidP="00B732BF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</w:rPr>
        <w:t xml:space="preserve">Per treballar amb tot el grup que </w:t>
      </w:r>
      <w:r w:rsidR="00196A15" w:rsidRPr="00463101">
        <w:rPr>
          <w:rFonts w:ascii="Raleway" w:hAnsi="Raleway" w:cs="Arial"/>
        </w:rPr>
        <w:t xml:space="preserve">hi </w:t>
      </w:r>
      <w:r w:rsidRPr="00463101">
        <w:rPr>
          <w:rFonts w:ascii="Raleway" w:hAnsi="Raleway" w:cs="Arial"/>
        </w:rPr>
        <w:t>participi.</w:t>
      </w:r>
    </w:p>
    <w:p w:rsidR="005076DC" w:rsidRPr="00463101" w:rsidRDefault="00B732BF" w:rsidP="00B732BF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</w:rPr>
        <w:t>Es tracta de m</w:t>
      </w:r>
      <w:r w:rsidR="00CE7575" w:rsidRPr="00463101">
        <w:rPr>
          <w:rFonts w:ascii="Raleway" w:hAnsi="Raleway" w:cs="Arial"/>
        </w:rPr>
        <w:t>untar un v</w:t>
      </w:r>
      <w:r w:rsidR="00196A15" w:rsidRPr="00463101">
        <w:rPr>
          <w:rFonts w:ascii="Raleway" w:hAnsi="Raleway" w:cs="Arial"/>
        </w:rPr>
        <w:t>i</w:t>
      </w:r>
      <w:r w:rsidR="00CE7575" w:rsidRPr="00463101">
        <w:rPr>
          <w:rFonts w:ascii="Raleway" w:hAnsi="Raleway" w:cs="Arial"/>
        </w:rPr>
        <w:t>deocl</w:t>
      </w:r>
      <w:r w:rsidR="005076DC" w:rsidRPr="00463101">
        <w:rPr>
          <w:rFonts w:ascii="Raleway" w:hAnsi="Raleway" w:cs="Arial"/>
        </w:rPr>
        <w:t xml:space="preserve">ip o fer un </w:t>
      </w:r>
      <w:proofErr w:type="spellStart"/>
      <w:r w:rsidR="00355232" w:rsidRPr="00463101">
        <w:rPr>
          <w:rFonts w:ascii="Raleway" w:hAnsi="Raleway" w:cs="Arial"/>
          <w:i/>
        </w:rPr>
        <w:t>flashmob</w:t>
      </w:r>
      <w:proofErr w:type="spellEnd"/>
      <w:r w:rsidR="00CE7575" w:rsidRPr="00463101">
        <w:rPr>
          <w:rFonts w:ascii="Raleway" w:hAnsi="Raleway" w:cs="Arial"/>
        </w:rPr>
        <w:t xml:space="preserve"> amb u</w:t>
      </w:r>
      <w:r w:rsidRPr="00463101">
        <w:rPr>
          <w:rFonts w:ascii="Raleway" w:hAnsi="Raleway" w:cs="Arial"/>
        </w:rPr>
        <w:t>n tema musical indi de moda. E</w:t>
      </w:r>
      <w:r w:rsidR="00CE7575" w:rsidRPr="00463101">
        <w:rPr>
          <w:rFonts w:ascii="Raleway" w:hAnsi="Raleway" w:cs="Arial"/>
        </w:rPr>
        <w:t>ls</w:t>
      </w:r>
      <w:r w:rsidRPr="00463101">
        <w:rPr>
          <w:rFonts w:ascii="Raleway" w:hAnsi="Raleway" w:cs="Arial"/>
        </w:rPr>
        <w:t xml:space="preserve"> alumnes</w:t>
      </w:r>
      <w:r w:rsidR="00CE7575" w:rsidRPr="00463101">
        <w:rPr>
          <w:rFonts w:ascii="Raleway" w:hAnsi="Raleway" w:cs="Arial"/>
        </w:rPr>
        <w:t xml:space="preserve"> indis en poden munta</w:t>
      </w:r>
      <w:r w:rsidRPr="00463101">
        <w:rPr>
          <w:rFonts w:ascii="Raleway" w:hAnsi="Raleway" w:cs="Arial"/>
        </w:rPr>
        <w:t>r un amb un tema musical d’aquí.</w:t>
      </w:r>
      <w:r w:rsidR="005076DC" w:rsidRPr="00463101">
        <w:rPr>
          <w:rFonts w:ascii="Raleway" w:hAnsi="Raleway" w:cs="Arial"/>
        </w:rPr>
        <w:t xml:space="preserve"> (També es pot utilitzar com a dinàmica de carrer per </w:t>
      </w:r>
      <w:r w:rsidR="00196A15" w:rsidRPr="00463101">
        <w:rPr>
          <w:rFonts w:ascii="Raleway" w:hAnsi="Raleway" w:cs="Arial"/>
        </w:rPr>
        <w:t xml:space="preserve">a </w:t>
      </w:r>
      <w:r w:rsidR="005076DC" w:rsidRPr="00463101">
        <w:rPr>
          <w:rFonts w:ascii="Raleway" w:hAnsi="Raleway" w:cs="Arial"/>
        </w:rPr>
        <w:t>la sensibilització)</w:t>
      </w:r>
    </w:p>
    <w:p w:rsidR="00B732BF" w:rsidRPr="00463101" w:rsidRDefault="00B732BF" w:rsidP="00B732BF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</w:rPr>
        <w:t xml:space="preserve">Haurem d’esbrinar quines músiques estan ara més de moda i els </w:t>
      </w:r>
      <w:proofErr w:type="spellStart"/>
      <w:r w:rsidR="00196A15" w:rsidRPr="00463101">
        <w:rPr>
          <w:rFonts w:ascii="Raleway" w:hAnsi="Raleway" w:cs="Arial"/>
        </w:rPr>
        <w:t>n’</w:t>
      </w:r>
      <w:r w:rsidRPr="00463101">
        <w:rPr>
          <w:rFonts w:ascii="Raleway" w:hAnsi="Raleway" w:cs="Arial"/>
        </w:rPr>
        <w:t>haure</w:t>
      </w:r>
      <w:r w:rsidR="00196A15" w:rsidRPr="00463101">
        <w:rPr>
          <w:rFonts w:ascii="Raleway" w:hAnsi="Raleway" w:cs="Arial"/>
        </w:rPr>
        <w:t>m</w:t>
      </w:r>
      <w:proofErr w:type="spellEnd"/>
      <w:r w:rsidRPr="00463101">
        <w:rPr>
          <w:rFonts w:ascii="Raleway" w:hAnsi="Raleway" w:cs="Arial"/>
        </w:rPr>
        <w:t xml:space="preserve"> d’informar</w:t>
      </w:r>
      <w:r w:rsidR="00196A15" w:rsidRPr="00463101">
        <w:rPr>
          <w:rFonts w:ascii="Raleway" w:hAnsi="Raleway" w:cs="Arial"/>
        </w:rPr>
        <w:t>.</w:t>
      </w:r>
    </w:p>
    <w:p w:rsidR="00DA26AC" w:rsidRPr="00463101" w:rsidRDefault="00DA26AC" w:rsidP="00DA26AC">
      <w:pPr>
        <w:ind w:left="0" w:firstLine="0"/>
        <w:jc w:val="both"/>
        <w:rPr>
          <w:rFonts w:ascii="Raleway" w:hAnsi="Raleway" w:cs="Arial"/>
          <w:b/>
          <w:color w:val="009999"/>
          <w:sz w:val="24"/>
          <w:szCs w:val="24"/>
        </w:rPr>
      </w:pPr>
    </w:p>
    <w:p w:rsidR="00DA26AC" w:rsidRPr="00463101" w:rsidRDefault="00DA26AC" w:rsidP="00DA26AC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  <w:b/>
          <w:color w:val="009999"/>
          <w:sz w:val="24"/>
          <w:szCs w:val="24"/>
        </w:rPr>
        <w:t>Escriure’s cartes</w:t>
      </w:r>
    </w:p>
    <w:p w:rsidR="00823957" w:rsidRPr="00463101" w:rsidRDefault="00DA26AC" w:rsidP="00DA26AC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</w:rPr>
        <w:t>Cada alumne s’escriurà almenys una carta amb l’alumne indi. En anglès</w:t>
      </w:r>
      <w:r w:rsidR="00196A15" w:rsidRPr="00463101">
        <w:rPr>
          <w:rFonts w:ascii="Raleway" w:hAnsi="Raleway" w:cs="Arial"/>
        </w:rPr>
        <w:t>.</w:t>
      </w:r>
    </w:p>
    <w:p w:rsidR="00DA26AC" w:rsidRPr="00463101" w:rsidRDefault="00DA26AC" w:rsidP="00B732BF">
      <w:pPr>
        <w:ind w:left="0" w:firstLine="0"/>
        <w:jc w:val="both"/>
        <w:rPr>
          <w:rFonts w:ascii="Raleway" w:hAnsi="Raleway" w:cs="Arial"/>
          <w:b/>
          <w:color w:val="009999"/>
          <w:sz w:val="24"/>
          <w:szCs w:val="24"/>
        </w:rPr>
      </w:pPr>
    </w:p>
    <w:p w:rsidR="00B732BF" w:rsidRPr="00463101" w:rsidRDefault="00B732BF" w:rsidP="00B732BF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  <w:b/>
          <w:color w:val="009999"/>
          <w:sz w:val="24"/>
          <w:szCs w:val="24"/>
        </w:rPr>
        <w:t>Cartes de presentació visuals</w:t>
      </w:r>
    </w:p>
    <w:p w:rsidR="00B732BF" w:rsidRPr="00463101" w:rsidRDefault="00CE7575" w:rsidP="00B732BF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</w:rPr>
        <w:t>Fer cartes de presentació visuals.</w:t>
      </w:r>
    </w:p>
    <w:p w:rsidR="00B732BF" w:rsidRPr="00463101" w:rsidRDefault="00B732BF" w:rsidP="00B732BF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</w:rPr>
        <w:t>Es tracta de fer m</w:t>
      </w:r>
      <w:r w:rsidR="00CE7575" w:rsidRPr="00463101">
        <w:rPr>
          <w:rFonts w:ascii="Raleway" w:hAnsi="Raleway" w:cs="Arial"/>
        </w:rPr>
        <w:t xml:space="preserve">untatges a partir de fotografies </w:t>
      </w:r>
      <w:r w:rsidRPr="00463101">
        <w:rPr>
          <w:rFonts w:ascii="Raleway" w:hAnsi="Raleway" w:cs="Arial"/>
        </w:rPr>
        <w:t xml:space="preserve">(poden ser fetes pels alumnes o bé tretes de revistes i fer una mena de </w:t>
      </w:r>
      <w:r w:rsidR="00355232" w:rsidRPr="00463101">
        <w:rPr>
          <w:rFonts w:ascii="Raleway" w:hAnsi="Raleway" w:cs="Arial"/>
        </w:rPr>
        <w:t>collage</w:t>
      </w:r>
      <w:r w:rsidRPr="00463101">
        <w:rPr>
          <w:rFonts w:ascii="Raleway" w:hAnsi="Raleway" w:cs="Arial"/>
        </w:rPr>
        <w:t xml:space="preserve">) </w:t>
      </w:r>
      <w:r w:rsidR="00CE7575" w:rsidRPr="00463101">
        <w:rPr>
          <w:rFonts w:ascii="Raleway" w:hAnsi="Raleway" w:cs="Arial"/>
        </w:rPr>
        <w:t>que descriguin on som, com som i qui som, què ens agrada</w:t>
      </w:r>
      <w:r w:rsidRPr="00463101">
        <w:rPr>
          <w:rFonts w:ascii="Raleway" w:hAnsi="Raleway" w:cs="Arial"/>
        </w:rPr>
        <w:t>, qu</w:t>
      </w:r>
      <w:r w:rsidR="00196A15" w:rsidRPr="00463101">
        <w:rPr>
          <w:rFonts w:ascii="Raleway" w:hAnsi="Raleway" w:cs="Arial"/>
        </w:rPr>
        <w:t xml:space="preserve">è </w:t>
      </w:r>
      <w:r w:rsidRPr="00463101">
        <w:rPr>
          <w:rFonts w:ascii="Raleway" w:hAnsi="Raleway" w:cs="Arial"/>
        </w:rPr>
        <w:t>ens emociona...</w:t>
      </w:r>
      <w:r w:rsidR="00196A15" w:rsidRPr="00463101">
        <w:rPr>
          <w:rFonts w:ascii="Raleway" w:hAnsi="Raleway" w:cs="Arial"/>
        </w:rPr>
        <w:t>E</w:t>
      </w:r>
      <w:r w:rsidRPr="00463101">
        <w:rPr>
          <w:rFonts w:ascii="Raleway" w:hAnsi="Raleway" w:cs="Arial"/>
        </w:rPr>
        <w:t>n definitiva</w:t>
      </w:r>
      <w:r w:rsidR="00196A15" w:rsidRPr="00463101">
        <w:rPr>
          <w:rFonts w:ascii="Raleway" w:hAnsi="Raleway" w:cs="Arial"/>
        </w:rPr>
        <w:t>,</w:t>
      </w:r>
      <w:r w:rsidR="00CE7575" w:rsidRPr="00463101">
        <w:rPr>
          <w:rFonts w:ascii="Raleway" w:hAnsi="Raleway" w:cs="Arial"/>
        </w:rPr>
        <w:t>què ens defineix.</w:t>
      </w:r>
    </w:p>
    <w:p w:rsidR="00B732BF" w:rsidRPr="00463101" w:rsidRDefault="00CE7575" w:rsidP="00B732BF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</w:rPr>
        <w:t>Pot ser més o menys guiat, és a dir</w:t>
      </w:r>
      <w:r w:rsidR="00196A15" w:rsidRPr="00463101">
        <w:rPr>
          <w:rFonts w:ascii="Raleway" w:hAnsi="Raleway" w:cs="Arial"/>
        </w:rPr>
        <w:t>,</w:t>
      </w:r>
      <w:r w:rsidRPr="00463101">
        <w:rPr>
          <w:rFonts w:ascii="Raleway" w:hAnsi="Raleway" w:cs="Arial"/>
        </w:rPr>
        <w:t xml:space="preserve"> que es poden fer </w:t>
      </w:r>
      <w:r w:rsidR="00B732BF" w:rsidRPr="00463101">
        <w:rPr>
          <w:rFonts w:ascii="Raleway" w:hAnsi="Raleway" w:cs="Arial"/>
        </w:rPr>
        <w:t xml:space="preserve">o buscar </w:t>
      </w:r>
      <w:r w:rsidRPr="00463101">
        <w:rPr>
          <w:rFonts w:ascii="Raleway" w:hAnsi="Raleway" w:cs="Arial"/>
        </w:rPr>
        <w:t xml:space="preserve">fotografies temàtiques: el nostre rostre, escenes de la família, </w:t>
      </w:r>
      <w:r w:rsidR="00196A15" w:rsidRPr="00463101">
        <w:rPr>
          <w:rFonts w:ascii="Raleway" w:hAnsi="Raleway" w:cs="Arial"/>
        </w:rPr>
        <w:t xml:space="preserve">un </w:t>
      </w:r>
      <w:r w:rsidRPr="00463101">
        <w:rPr>
          <w:rFonts w:ascii="Raleway" w:hAnsi="Raleway" w:cs="Arial"/>
        </w:rPr>
        <w:t>objecte que ens identifica</w:t>
      </w:r>
      <w:r w:rsidR="00196A15" w:rsidRPr="00463101">
        <w:rPr>
          <w:rFonts w:ascii="Raleway" w:hAnsi="Raleway" w:cs="Arial"/>
        </w:rPr>
        <w:t>, que</w:t>
      </w:r>
      <w:r w:rsidRPr="00463101">
        <w:rPr>
          <w:rFonts w:ascii="Raleway" w:hAnsi="Raleway" w:cs="Arial"/>
        </w:rPr>
        <w:t xml:space="preserve"> és representatiu o simbòlic per alguna cosa</w:t>
      </w:r>
      <w:r w:rsidR="00FF77F6" w:rsidRPr="00463101">
        <w:rPr>
          <w:rFonts w:ascii="Raleway" w:hAnsi="Raleway" w:cs="Arial"/>
        </w:rPr>
        <w:t>, un espai que és especial per a nosaltres, què ens agrada molt fer, què ens fa por, què esperem del futur</w:t>
      </w:r>
      <w:r w:rsidRPr="00463101">
        <w:rPr>
          <w:rFonts w:ascii="Raleway" w:hAnsi="Raleway" w:cs="Arial"/>
        </w:rPr>
        <w:t xml:space="preserve">... </w:t>
      </w:r>
      <w:r w:rsidR="00FF77F6" w:rsidRPr="00463101">
        <w:rPr>
          <w:rFonts w:ascii="Raleway" w:hAnsi="Raleway" w:cs="Arial"/>
        </w:rPr>
        <w:t>però tot simbolitzat en una imatge.</w:t>
      </w:r>
    </w:p>
    <w:p w:rsidR="00FF77F6" w:rsidRPr="00463101" w:rsidRDefault="00FF77F6" w:rsidP="00B732BF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</w:rPr>
        <w:t>A</w:t>
      </w:r>
      <w:r w:rsidR="00CE7575" w:rsidRPr="00463101">
        <w:rPr>
          <w:rFonts w:ascii="Raleway" w:hAnsi="Raleway" w:cs="Arial"/>
        </w:rPr>
        <w:t>questes fotos van amb una petita explicació, unes paraules que ajuden a mostrar què vol representar. Es tracta de definir-se a través de les imatges.</w:t>
      </w:r>
    </w:p>
    <w:p w:rsidR="00B732BF" w:rsidRPr="00463101" w:rsidRDefault="00B732BF" w:rsidP="00B732BF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</w:rPr>
        <w:t xml:space="preserve">Es fa un muntatge amb un programa de presentacions com el Power </w:t>
      </w:r>
      <w:proofErr w:type="spellStart"/>
      <w:r w:rsidRPr="00463101">
        <w:rPr>
          <w:rFonts w:ascii="Raleway" w:hAnsi="Raleway" w:cs="Arial"/>
        </w:rPr>
        <w:t>Point</w:t>
      </w:r>
      <w:proofErr w:type="spellEnd"/>
      <w:r w:rsidRPr="00463101">
        <w:rPr>
          <w:rFonts w:ascii="Raleway" w:hAnsi="Raleway" w:cs="Arial"/>
        </w:rPr>
        <w:t xml:space="preserve"> i s’hi pot afegir música.</w:t>
      </w:r>
    </w:p>
    <w:p w:rsidR="00B732BF" w:rsidRPr="00463101" w:rsidRDefault="00B732BF" w:rsidP="00B732BF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</w:rPr>
        <w:t xml:space="preserve">Si es vol </w:t>
      </w:r>
      <w:r w:rsidR="00196A15" w:rsidRPr="00463101">
        <w:rPr>
          <w:rFonts w:ascii="Raleway" w:hAnsi="Raleway" w:cs="Arial"/>
        </w:rPr>
        <w:t xml:space="preserve">fer </w:t>
      </w:r>
      <w:r w:rsidRPr="00463101">
        <w:rPr>
          <w:rFonts w:ascii="Raleway" w:hAnsi="Raleway" w:cs="Arial"/>
        </w:rPr>
        <w:t>més elaborat i es disposa de temps i mitjans, cada persona pot fer una mena d’audiovisual que la defineixi.</w:t>
      </w:r>
    </w:p>
    <w:p w:rsidR="00196A15" w:rsidRDefault="00196A15" w:rsidP="00B732BF">
      <w:pPr>
        <w:ind w:left="0" w:firstLine="0"/>
        <w:jc w:val="both"/>
        <w:rPr>
          <w:rFonts w:ascii="Raleway" w:hAnsi="Raleway" w:cs="Arial"/>
        </w:rPr>
      </w:pPr>
    </w:p>
    <w:p w:rsidR="00745B68" w:rsidRDefault="00745B68" w:rsidP="00B732BF">
      <w:pPr>
        <w:ind w:left="0" w:firstLine="0"/>
        <w:jc w:val="both"/>
        <w:rPr>
          <w:rFonts w:ascii="Raleway" w:hAnsi="Raleway" w:cs="Arial"/>
        </w:rPr>
      </w:pPr>
    </w:p>
    <w:p w:rsidR="00745B68" w:rsidRDefault="00745B68" w:rsidP="00B732BF">
      <w:pPr>
        <w:ind w:left="0" w:firstLine="0"/>
        <w:jc w:val="both"/>
        <w:rPr>
          <w:rFonts w:ascii="Raleway" w:hAnsi="Raleway" w:cs="Arial"/>
        </w:rPr>
      </w:pPr>
    </w:p>
    <w:p w:rsidR="00745B68" w:rsidRPr="00463101" w:rsidRDefault="00745B68" w:rsidP="00B732BF">
      <w:pPr>
        <w:ind w:left="0" w:firstLine="0"/>
        <w:jc w:val="both"/>
        <w:rPr>
          <w:rFonts w:ascii="Raleway" w:hAnsi="Raleway" w:cs="Arial"/>
        </w:rPr>
      </w:pPr>
    </w:p>
    <w:p w:rsidR="00B732BF" w:rsidRPr="00463101" w:rsidRDefault="00DA26AC" w:rsidP="00B732BF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  <w:b/>
          <w:color w:val="009999"/>
          <w:sz w:val="24"/>
          <w:szCs w:val="24"/>
        </w:rPr>
        <w:lastRenderedPageBreak/>
        <w:t>Creacions plàstiques per explicar qui som</w:t>
      </w:r>
    </w:p>
    <w:p w:rsidR="00823957" w:rsidRPr="00463101" w:rsidRDefault="00FF77F6" w:rsidP="00B732BF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</w:rPr>
        <w:t>P</w:t>
      </w:r>
      <w:r w:rsidR="00CE7575" w:rsidRPr="00463101">
        <w:rPr>
          <w:rFonts w:ascii="Raleway" w:hAnsi="Raleway" w:cs="Arial"/>
        </w:rPr>
        <w:t xml:space="preserve">roposar de fer creacions artístiques </w:t>
      </w:r>
      <w:r w:rsidRPr="00463101">
        <w:rPr>
          <w:rFonts w:ascii="Raleway" w:hAnsi="Raleway" w:cs="Arial"/>
        </w:rPr>
        <w:t xml:space="preserve">plàstiques </w:t>
      </w:r>
      <w:r w:rsidR="00CE7575" w:rsidRPr="00463101">
        <w:rPr>
          <w:rFonts w:ascii="Raleway" w:hAnsi="Raleway" w:cs="Arial"/>
        </w:rPr>
        <w:t>que ens defineixin</w:t>
      </w:r>
      <w:r w:rsidR="00B732BF" w:rsidRPr="00463101">
        <w:rPr>
          <w:rFonts w:ascii="Raleway" w:hAnsi="Raleway" w:cs="Arial"/>
        </w:rPr>
        <w:t xml:space="preserve"> (pintura, ceràmica, collage, escultures amb materials diversos...). Un cop les tenim</w:t>
      </w:r>
      <w:r w:rsidR="00196A15" w:rsidRPr="00463101">
        <w:rPr>
          <w:rFonts w:ascii="Raleway" w:hAnsi="Raleway" w:cs="Arial"/>
        </w:rPr>
        <w:t>,</w:t>
      </w:r>
      <w:r w:rsidR="00B732BF" w:rsidRPr="00463101">
        <w:rPr>
          <w:rFonts w:ascii="Raleway" w:hAnsi="Raleway" w:cs="Arial"/>
        </w:rPr>
        <w:t xml:space="preserve"> en fem</w:t>
      </w:r>
      <w:r w:rsidR="00CE7575" w:rsidRPr="00463101">
        <w:rPr>
          <w:rFonts w:ascii="Raleway" w:hAnsi="Raleway" w:cs="Arial"/>
        </w:rPr>
        <w:t xml:space="preserve"> foto</w:t>
      </w:r>
      <w:r w:rsidR="00B732BF" w:rsidRPr="00463101">
        <w:rPr>
          <w:rFonts w:ascii="Raleway" w:hAnsi="Raleway" w:cs="Arial"/>
        </w:rPr>
        <w:t>grafies</w:t>
      </w:r>
      <w:r w:rsidR="00CE7575" w:rsidRPr="00463101">
        <w:rPr>
          <w:rFonts w:ascii="Raleway" w:hAnsi="Raleway" w:cs="Arial"/>
        </w:rPr>
        <w:t xml:space="preserve"> i </w:t>
      </w:r>
      <w:r w:rsidR="00B732BF" w:rsidRPr="00463101">
        <w:rPr>
          <w:rFonts w:ascii="Raleway" w:hAnsi="Raleway" w:cs="Arial"/>
        </w:rPr>
        <w:t>cada alumne les fa arribar al</w:t>
      </w:r>
      <w:r w:rsidR="00B75CCE" w:rsidRPr="00463101">
        <w:rPr>
          <w:rFonts w:ascii="Raleway" w:hAnsi="Raleway" w:cs="Arial"/>
        </w:rPr>
        <w:t>a</w:t>
      </w:r>
      <w:r w:rsidR="00B732BF" w:rsidRPr="00463101">
        <w:rPr>
          <w:rFonts w:ascii="Raleway" w:hAnsi="Raleway" w:cs="Arial"/>
        </w:rPr>
        <w:t xml:space="preserve"> se</w:t>
      </w:r>
      <w:r w:rsidR="00B75CCE" w:rsidRPr="00463101">
        <w:rPr>
          <w:rFonts w:ascii="Raleway" w:hAnsi="Raleway" w:cs="Arial"/>
        </w:rPr>
        <w:t xml:space="preserve">va parella </w:t>
      </w:r>
      <w:proofErr w:type="spellStart"/>
      <w:r w:rsidR="00B75CCE" w:rsidRPr="00463101">
        <w:rPr>
          <w:rFonts w:ascii="Raleway" w:hAnsi="Raleway" w:cs="Arial"/>
        </w:rPr>
        <w:t>ocompany</w:t>
      </w:r>
      <w:r w:rsidR="00B732BF" w:rsidRPr="00463101">
        <w:rPr>
          <w:rFonts w:ascii="Raleway" w:hAnsi="Raleway" w:cs="Arial"/>
        </w:rPr>
        <w:t>indi</w:t>
      </w:r>
      <w:proofErr w:type="spellEnd"/>
      <w:r w:rsidR="00B732BF" w:rsidRPr="00463101">
        <w:rPr>
          <w:rFonts w:ascii="Raleway" w:hAnsi="Raleway" w:cs="Arial"/>
        </w:rPr>
        <w:t xml:space="preserve"> a través del professor.</w:t>
      </w:r>
    </w:p>
    <w:p w:rsidR="00823957" w:rsidRPr="00463101" w:rsidRDefault="00823957" w:rsidP="00DA26AC">
      <w:pPr>
        <w:ind w:left="0" w:firstLine="0"/>
        <w:rPr>
          <w:rFonts w:ascii="Raleway" w:hAnsi="Raleway" w:cs="Arial"/>
        </w:rPr>
      </w:pPr>
    </w:p>
    <w:p w:rsidR="00DA26AC" w:rsidRPr="00463101" w:rsidRDefault="00DA26AC" w:rsidP="00DA26AC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  <w:b/>
          <w:color w:val="009999"/>
          <w:sz w:val="24"/>
          <w:szCs w:val="24"/>
        </w:rPr>
        <w:t>Retrats</w:t>
      </w:r>
    </w:p>
    <w:p w:rsidR="006708E3" w:rsidRPr="00463101" w:rsidRDefault="00DA26AC" w:rsidP="00823957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</w:rPr>
        <w:t xml:space="preserve">Cada centre, a través del professor responsable, proposarà de fer retrats artístics de cada alumne. </w:t>
      </w:r>
      <w:r w:rsidR="00B75CCE" w:rsidRPr="00463101">
        <w:rPr>
          <w:rFonts w:ascii="Raleway" w:hAnsi="Raleway" w:cs="Arial"/>
        </w:rPr>
        <w:t>Al</w:t>
      </w:r>
      <w:r w:rsidRPr="00463101">
        <w:rPr>
          <w:rFonts w:ascii="Raleway" w:hAnsi="Raleway" w:cs="Arial"/>
        </w:rPr>
        <w:t xml:space="preserve"> centre indi</w:t>
      </w:r>
      <w:r w:rsidR="00B75CCE" w:rsidRPr="00463101">
        <w:rPr>
          <w:rFonts w:ascii="Raleway" w:hAnsi="Raleway" w:cs="Arial"/>
        </w:rPr>
        <w:t xml:space="preserve"> es farà el mateix</w:t>
      </w:r>
      <w:r w:rsidRPr="00463101">
        <w:rPr>
          <w:rFonts w:ascii="Raleway" w:hAnsi="Raleway" w:cs="Arial"/>
        </w:rPr>
        <w:t xml:space="preserve">. Ens els passem via </w:t>
      </w:r>
      <w:proofErr w:type="spellStart"/>
      <w:r w:rsidRPr="00463101">
        <w:rPr>
          <w:rFonts w:ascii="Raleway" w:hAnsi="Raleway" w:cs="Arial"/>
        </w:rPr>
        <w:t>Drive</w:t>
      </w:r>
      <w:proofErr w:type="spellEnd"/>
      <w:r w:rsidRPr="00463101">
        <w:rPr>
          <w:rFonts w:ascii="Raleway" w:hAnsi="Raleway" w:cs="Arial"/>
        </w:rPr>
        <w:t xml:space="preserve"> a través del professorat i es tracta de fer una exposició artística que posi de costat les parelles d’alumnes (indi i català) que es relacionen.</w:t>
      </w:r>
    </w:p>
    <w:p w:rsidR="00DA26AC" w:rsidRPr="00463101" w:rsidRDefault="00DA26AC" w:rsidP="00823957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</w:rPr>
        <w:t>Es pot fer una exposició al centre o en algun espai del poble.</w:t>
      </w:r>
    </w:p>
    <w:p w:rsidR="00DA26AC" w:rsidRPr="00463101" w:rsidRDefault="00DA26AC" w:rsidP="00DA26AC">
      <w:pPr>
        <w:ind w:left="0" w:firstLine="0"/>
        <w:jc w:val="both"/>
        <w:rPr>
          <w:rFonts w:ascii="Raleway" w:hAnsi="Raleway" w:cs="Arial"/>
          <w:b/>
          <w:color w:val="009999"/>
          <w:sz w:val="24"/>
          <w:szCs w:val="24"/>
        </w:rPr>
      </w:pPr>
    </w:p>
    <w:p w:rsidR="00DA26AC" w:rsidRPr="00463101" w:rsidRDefault="00DA26AC" w:rsidP="00DA26AC">
      <w:pPr>
        <w:ind w:left="0" w:firstLine="0"/>
        <w:jc w:val="both"/>
        <w:rPr>
          <w:rFonts w:ascii="Raleway" w:hAnsi="Raleway" w:cs="Arial"/>
          <w:b/>
          <w:color w:val="009999"/>
          <w:sz w:val="24"/>
          <w:szCs w:val="24"/>
        </w:rPr>
      </w:pPr>
      <w:r w:rsidRPr="00463101">
        <w:rPr>
          <w:rFonts w:ascii="Raleway" w:hAnsi="Raleway" w:cs="Arial"/>
          <w:b/>
          <w:color w:val="009999"/>
          <w:sz w:val="24"/>
          <w:szCs w:val="24"/>
        </w:rPr>
        <w:t xml:space="preserve">Sessió </w:t>
      </w:r>
      <w:proofErr w:type="spellStart"/>
      <w:r w:rsidRPr="00463101">
        <w:rPr>
          <w:rFonts w:ascii="Raleway" w:hAnsi="Raleway" w:cs="Arial"/>
          <w:b/>
          <w:color w:val="009999"/>
          <w:sz w:val="24"/>
          <w:szCs w:val="24"/>
        </w:rPr>
        <w:t>d</w:t>
      </w:r>
      <w:r w:rsidR="00B75CCE" w:rsidRPr="00463101">
        <w:rPr>
          <w:rFonts w:ascii="Raleway" w:hAnsi="Raleway" w:cs="Arial"/>
          <w:b/>
          <w:color w:val="009999"/>
          <w:sz w:val="24"/>
          <w:szCs w:val="24"/>
        </w:rPr>
        <w:t>’</w:t>
      </w:r>
      <w:r w:rsidRPr="00463101">
        <w:rPr>
          <w:rFonts w:ascii="Raleway" w:hAnsi="Raleway" w:cs="Arial"/>
          <w:b/>
          <w:color w:val="009999"/>
          <w:sz w:val="24"/>
          <w:szCs w:val="24"/>
        </w:rPr>
        <w:t>Skipe</w:t>
      </w:r>
      <w:proofErr w:type="spellEnd"/>
    </w:p>
    <w:p w:rsidR="00DA26AC" w:rsidRPr="00463101" w:rsidRDefault="00DA26AC" w:rsidP="00DA26AC">
      <w:pPr>
        <w:ind w:left="0" w:firstLine="0"/>
        <w:jc w:val="both"/>
        <w:rPr>
          <w:rFonts w:ascii="Raleway" w:hAnsi="Raleway" w:cs="Arial"/>
        </w:rPr>
      </w:pPr>
      <w:r w:rsidRPr="00463101">
        <w:rPr>
          <w:rFonts w:ascii="Raleway" w:hAnsi="Raleway" w:cs="Arial"/>
        </w:rPr>
        <w:t xml:space="preserve">Supervisada pel professorat i preparada amb </w:t>
      </w:r>
      <w:r w:rsidR="0057070F" w:rsidRPr="00463101">
        <w:rPr>
          <w:rFonts w:ascii="Raleway" w:hAnsi="Raleway" w:cs="Arial"/>
        </w:rPr>
        <w:t>antelació</w:t>
      </w:r>
      <w:bookmarkStart w:id="0" w:name="_GoBack"/>
      <w:bookmarkEnd w:id="0"/>
      <w:r w:rsidR="007116E9" w:rsidRPr="00463101">
        <w:rPr>
          <w:rFonts w:ascii="Raleway" w:hAnsi="Raleway" w:cs="Arial"/>
        </w:rPr>
        <w:t>,</w:t>
      </w:r>
      <w:r w:rsidRPr="00463101">
        <w:rPr>
          <w:rFonts w:ascii="Raleway" w:hAnsi="Raleway" w:cs="Arial"/>
        </w:rPr>
        <w:t xml:space="preserve"> es pot fer una sessió on els alumnes puguin interaccionar en directe.</w:t>
      </w:r>
    </w:p>
    <w:p w:rsidR="00B86E08" w:rsidRPr="00463101" w:rsidRDefault="00B86E08" w:rsidP="006B7967">
      <w:pPr>
        <w:ind w:left="0" w:firstLine="0"/>
        <w:rPr>
          <w:rFonts w:ascii="Raleway" w:hAnsi="Raleway" w:cs="Arial"/>
          <w:b/>
        </w:rPr>
      </w:pPr>
    </w:p>
    <w:sectPr w:rsidR="00B86E08" w:rsidRPr="00463101" w:rsidSect="00B86E08">
      <w:headerReference w:type="default" r:id="rId8"/>
      <w:footerReference w:type="default" r:id="rId9"/>
      <w:pgSz w:w="11906" w:h="16838"/>
      <w:pgMar w:top="1304" w:right="1077" w:bottom="1247" w:left="107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2B161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5A6" w:rsidRDefault="004165A6" w:rsidP="00B86E08">
      <w:pPr>
        <w:spacing w:after="0" w:line="240" w:lineRule="auto"/>
      </w:pPr>
      <w:r>
        <w:separator/>
      </w:r>
    </w:p>
  </w:endnote>
  <w:endnote w:type="continuationSeparator" w:id="1">
    <w:p w:rsidR="004165A6" w:rsidRDefault="004165A6" w:rsidP="00B86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29533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6E03" w:rsidRDefault="00355232">
        <w:pPr>
          <w:pStyle w:val="Piedepgina"/>
          <w:jc w:val="right"/>
        </w:pPr>
        <w:r>
          <w:fldChar w:fldCharType="begin"/>
        </w:r>
        <w:r w:rsidR="00DA26AC">
          <w:instrText xml:space="preserve"> PAGE   \* MERGEFORMAT </w:instrText>
        </w:r>
        <w:r>
          <w:fldChar w:fldCharType="separate"/>
        </w:r>
        <w:r w:rsidR="00745B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6E03" w:rsidRDefault="00E45758">
    <w:pPr>
      <w:pStyle w:val="Piedepgina"/>
    </w:pPr>
    <w:r w:rsidRPr="00E45758"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302079</wp:posOffset>
          </wp:positionH>
          <wp:positionV relativeFrom="page">
            <wp:posOffset>9906000</wp:posOffset>
          </wp:positionV>
          <wp:extent cx="6969578" cy="511629"/>
          <wp:effectExtent l="19050" t="0" r="0" b="0"/>
          <wp:wrapNone/>
          <wp:docPr id="17" name="" descr="Bart:Users:Home:Desktop:Sonrisas-Bottom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5516" cy="5106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5A6" w:rsidRDefault="004165A6" w:rsidP="00B86E08">
      <w:pPr>
        <w:spacing w:after="0" w:line="240" w:lineRule="auto"/>
      </w:pPr>
      <w:r>
        <w:separator/>
      </w:r>
    </w:p>
  </w:footnote>
  <w:footnote w:type="continuationSeparator" w:id="1">
    <w:p w:rsidR="004165A6" w:rsidRDefault="004165A6" w:rsidP="00B86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758" w:rsidRDefault="00E45758">
    <w:pPr>
      <w:pStyle w:val="Encabezado"/>
    </w:pPr>
    <w:r w:rsidRPr="00E45758"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280307</wp:posOffset>
          </wp:positionH>
          <wp:positionV relativeFrom="page">
            <wp:posOffset>250371</wp:posOffset>
          </wp:positionV>
          <wp:extent cx="7013122" cy="348343"/>
          <wp:effectExtent l="19050" t="0" r="0" b="0"/>
          <wp:wrapNone/>
          <wp:docPr id="15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85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E45758" w:rsidRDefault="00E4575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2221F"/>
    <w:multiLevelType w:val="hybridMultilevel"/>
    <w:tmpl w:val="28408624"/>
    <w:lvl w:ilvl="0" w:tplc="7220A29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F7940"/>
    <w:multiLevelType w:val="hybridMultilevel"/>
    <w:tmpl w:val="F4EA3E7C"/>
    <w:lvl w:ilvl="0" w:tplc="130ADD44">
      <w:start w:val="1"/>
      <w:numFmt w:val="bullet"/>
      <w:lvlText w:val="-"/>
      <w:lvlJc w:val="left"/>
      <w:pPr>
        <w:ind w:left="1074" w:hanging="360"/>
      </w:pPr>
      <w:rPr>
        <w:rFonts w:ascii="Century Schoolbook" w:eastAsiaTheme="minorHAnsi" w:hAnsi="Century Schoolbook" w:cs="Arial" w:hint="default"/>
      </w:rPr>
    </w:lvl>
    <w:lvl w:ilvl="1" w:tplc="0C0A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>
    <w:nsid w:val="3B846D5F"/>
    <w:multiLevelType w:val="hybridMultilevel"/>
    <w:tmpl w:val="42FAF0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6254D"/>
    <w:multiLevelType w:val="hybridMultilevel"/>
    <w:tmpl w:val="D08E82B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F28EE"/>
    <w:multiLevelType w:val="hybridMultilevel"/>
    <w:tmpl w:val="C9D0E8A0"/>
    <w:lvl w:ilvl="0" w:tplc="B69AAC26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D031C8"/>
    <w:multiLevelType w:val="hybridMultilevel"/>
    <w:tmpl w:val="E1A4E64C"/>
    <w:lvl w:ilvl="0" w:tplc="6FCA277E">
      <w:start w:val="1"/>
      <w:numFmt w:val="decimal"/>
      <w:lvlText w:val="%1."/>
      <w:lvlJc w:val="left"/>
      <w:pPr>
        <w:ind w:left="644" w:hanging="360"/>
      </w:pPr>
      <w:rPr>
        <w:rFonts w:ascii="Century Schoolbook" w:eastAsiaTheme="minorHAnsi" w:hAnsi="Century Schoolbook" w:cs="Arial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ixdinamitzacio">
    <w15:presenceInfo w15:providerId="None" w15:userId="eixdinamitzaci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71BA"/>
    <w:rsid w:val="000265BA"/>
    <w:rsid w:val="000B60F1"/>
    <w:rsid w:val="000E63A6"/>
    <w:rsid w:val="00172F17"/>
    <w:rsid w:val="00196A15"/>
    <w:rsid w:val="001E1520"/>
    <w:rsid w:val="0024785A"/>
    <w:rsid w:val="002D177A"/>
    <w:rsid w:val="002D28A2"/>
    <w:rsid w:val="002E304B"/>
    <w:rsid w:val="002F256C"/>
    <w:rsid w:val="00320973"/>
    <w:rsid w:val="00324E04"/>
    <w:rsid w:val="00355232"/>
    <w:rsid w:val="00376E03"/>
    <w:rsid w:val="00387DB4"/>
    <w:rsid w:val="004165A6"/>
    <w:rsid w:val="004173D7"/>
    <w:rsid w:val="00454FA2"/>
    <w:rsid w:val="00456CA0"/>
    <w:rsid w:val="00463101"/>
    <w:rsid w:val="00503FA7"/>
    <w:rsid w:val="005076DC"/>
    <w:rsid w:val="00547F46"/>
    <w:rsid w:val="0057070F"/>
    <w:rsid w:val="005A1BCA"/>
    <w:rsid w:val="005D068B"/>
    <w:rsid w:val="005D2D67"/>
    <w:rsid w:val="005F06AC"/>
    <w:rsid w:val="0063577B"/>
    <w:rsid w:val="006708E3"/>
    <w:rsid w:val="006B7967"/>
    <w:rsid w:val="007116E9"/>
    <w:rsid w:val="00724D9E"/>
    <w:rsid w:val="00745B68"/>
    <w:rsid w:val="00763ED8"/>
    <w:rsid w:val="00790201"/>
    <w:rsid w:val="007D3658"/>
    <w:rsid w:val="00823957"/>
    <w:rsid w:val="00854FBA"/>
    <w:rsid w:val="00881139"/>
    <w:rsid w:val="008A3906"/>
    <w:rsid w:val="008A57CD"/>
    <w:rsid w:val="009467F4"/>
    <w:rsid w:val="00A45E75"/>
    <w:rsid w:val="00A72F1F"/>
    <w:rsid w:val="00A80DDF"/>
    <w:rsid w:val="00A819F6"/>
    <w:rsid w:val="00AF1D08"/>
    <w:rsid w:val="00B25CB5"/>
    <w:rsid w:val="00B732BF"/>
    <w:rsid w:val="00B75CCE"/>
    <w:rsid w:val="00B86E08"/>
    <w:rsid w:val="00B96607"/>
    <w:rsid w:val="00C571BA"/>
    <w:rsid w:val="00CD22A5"/>
    <w:rsid w:val="00CE7575"/>
    <w:rsid w:val="00D13839"/>
    <w:rsid w:val="00D13A4D"/>
    <w:rsid w:val="00DA26AC"/>
    <w:rsid w:val="00E07B5B"/>
    <w:rsid w:val="00E45758"/>
    <w:rsid w:val="00EC41F1"/>
    <w:rsid w:val="00ED6B4B"/>
    <w:rsid w:val="00EE4FA2"/>
    <w:rsid w:val="00F35438"/>
    <w:rsid w:val="00FF6786"/>
    <w:rsid w:val="00FF7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F46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571B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03FA7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B86E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6E08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B86E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6E08"/>
    <w:rPr>
      <w:lang w:val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5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577B"/>
    <w:rPr>
      <w:rFonts w:ascii="Tahoma" w:hAnsi="Tahoma" w:cs="Tahoma"/>
      <w:sz w:val="16"/>
      <w:szCs w:val="16"/>
      <w:lang w:val="ca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96A1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6A1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6A15"/>
    <w:rPr>
      <w:sz w:val="20"/>
      <w:szCs w:val="20"/>
      <w:lang w:val="ca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6A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6A15"/>
    <w:rPr>
      <w:b/>
      <w:bCs/>
      <w:sz w:val="20"/>
      <w:szCs w:val="20"/>
      <w:lang w:val="ca-ES"/>
    </w:rPr>
  </w:style>
  <w:style w:type="paragraph" w:styleId="Revisin">
    <w:name w:val="Revision"/>
    <w:hidden/>
    <w:uiPriority w:val="99"/>
    <w:semiHidden/>
    <w:rsid w:val="00196A15"/>
    <w:pPr>
      <w:spacing w:after="0" w:line="240" w:lineRule="auto"/>
      <w:ind w:left="0" w:firstLine="0"/>
    </w:pPr>
    <w:rPr>
      <w:lang w:val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51683"/>
    <w:rsid w:val="00C51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74E794FBEFE4705AA4B4FD3EE15756A">
    <w:name w:val="874E794FBEFE4705AA4B4FD3EE15756A"/>
    <w:rsid w:val="00C5168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969D9-AADB-4CBC-B1BD-05790AE7A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457</Words>
  <Characters>2518</Characters>
  <Application>Microsoft Office Word</Application>
  <DocSecurity>0</DocSecurity>
  <Lines>20</Lines>
  <Paragraphs>5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Voluntaries</dc:creator>
  <cp:lastModifiedBy>sonrisas</cp:lastModifiedBy>
  <cp:revision>24</cp:revision>
  <dcterms:created xsi:type="dcterms:W3CDTF">2017-07-13T11:07:00Z</dcterms:created>
  <dcterms:modified xsi:type="dcterms:W3CDTF">2019-06-04T10:13:00Z</dcterms:modified>
</cp:coreProperties>
</file>